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31CD8" w:rsidRDefault="00AA2F19">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Rejecting War Is Not Enough—Racism Curdles Peace</w:t>
      </w:r>
    </w:p>
    <w:p w14:paraId="00000002" w14:textId="77777777" w:rsidR="00E31CD8" w:rsidRDefault="00AA2F19">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Claudia </w:t>
      </w:r>
      <w:proofErr w:type="spellStart"/>
      <w:r>
        <w:rPr>
          <w:rFonts w:ascii="Times New Roman" w:eastAsia="Times New Roman" w:hAnsi="Times New Roman" w:cs="Times New Roman"/>
          <w:sz w:val="28"/>
          <w:szCs w:val="28"/>
        </w:rPr>
        <w:t>Webbe</w:t>
      </w:r>
      <w:proofErr w:type="spellEnd"/>
    </w:p>
    <w:p w14:paraId="00000003" w14:textId="77777777" w:rsidR="00E31CD8" w:rsidRDefault="00AA2F19">
      <w:pPr>
        <w:widowControl w:val="0"/>
        <w:spacing w:before="200" w:after="200"/>
        <w:rPr>
          <w:rFonts w:ascii="Times New Roman" w:eastAsia="Times New Roman" w:hAnsi="Times New Roman" w:cs="Times New Roman"/>
          <w:color w:val="1155CC"/>
          <w:sz w:val="28"/>
          <w:szCs w:val="28"/>
          <w:u w:val="singl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by the </w:t>
      </w:r>
      <w:hyperlink r:id="rId4">
        <w:r>
          <w:rPr>
            <w:rFonts w:ascii="Times New Roman" w:eastAsia="Times New Roman" w:hAnsi="Times New Roman" w:cs="Times New Roman"/>
            <w:color w:val="1155CC"/>
            <w:sz w:val="28"/>
            <w:szCs w:val="28"/>
            <w:highlight w:val="white"/>
            <w:u w:val="single"/>
          </w:rPr>
          <w:t>Morning Star</w:t>
        </w:r>
      </w:hyperlink>
      <w:r>
        <w:rPr>
          <w:rFonts w:ascii="Times New Roman" w:eastAsia="Times New Roman" w:hAnsi="Times New Roman" w:cs="Times New Roman"/>
          <w:sz w:val="28"/>
          <w:szCs w:val="28"/>
          <w:highlight w:val="white"/>
        </w:rPr>
        <w:t xml:space="preserve"> and </w:t>
      </w:r>
      <w:hyperlink r:id="rId5">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rPr>
        <w:t xml:space="preserve">. Claudia </w:t>
      </w:r>
      <w:proofErr w:type="spellStart"/>
      <w:r>
        <w:rPr>
          <w:rFonts w:ascii="Times New Roman" w:eastAsia="Times New Roman" w:hAnsi="Times New Roman" w:cs="Times New Roman"/>
          <w:sz w:val="28"/>
          <w:szCs w:val="28"/>
        </w:rPr>
        <w:t>Webbe</w:t>
      </w:r>
      <w:proofErr w:type="spellEnd"/>
      <w:r>
        <w:rPr>
          <w:rFonts w:ascii="Times New Roman" w:eastAsia="Times New Roman" w:hAnsi="Times New Roman" w:cs="Times New Roman"/>
          <w:sz w:val="28"/>
          <w:szCs w:val="28"/>
        </w:rPr>
        <w:t xml:space="preserve"> is a member of the UK Parliament representing Leicester East. You can follow her on </w:t>
      </w:r>
      <w:hyperlink r:id="rId6">
        <w:r>
          <w:rPr>
            <w:rFonts w:ascii="Times New Roman" w:eastAsia="Times New Roman" w:hAnsi="Times New Roman" w:cs="Times New Roman"/>
            <w:color w:val="1155CC"/>
            <w:sz w:val="28"/>
            <w:szCs w:val="28"/>
            <w:u w:val="single"/>
          </w:rPr>
          <w:t>Facebook</w:t>
        </w:r>
      </w:hyperlink>
      <w:r>
        <w:rPr>
          <w:rFonts w:ascii="Times New Roman" w:eastAsia="Times New Roman" w:hAnsi="Times New Roman" w:cs="Times New Roman"/>
          <w:sz w:val="28"/>
          <w:szCs w:val="28"/>
        </w:rPr>
        <w:t xml:space="preserve"> and </w:t>
      </w:r>
      <w:r>
        <w:rPr>
          <w:rFonts w:ascii="Times New Roman" w:eastAsia="Times New Roman" w:hAnsi="Times New Roman" w:cs="Times New Roman"/>
          <w:color w:val="404040"/>
          <w:sz w:val="28"/>
          <w:szCs w:val="28"/>
          <w:highlight w:val="white"/>
        </w:rPr>
        <w:t xml:space="preserve">on Twitter </w:t>
      </w:r>
      <w:hyperlink r:id="rId7">
        <w:r>
          <w:rPr>
            <w:rFonts w:ascii="Times New Roman" w:eastAsia="Times New Roman" w:hAnsi="Times New Roman" w:cs="Times New Roman"/>
            <w:color w:val="1155CC"/>
            <w:sz w:val="28"/>
            <w:szCs w:val="28"/>
            <w:highlight w:val="white"/>
            <w:u w:val="single"/>
          </w:rPr>
          <w:t>@ClaudiaWebbe</w:t>
        </w:r>
      </w:hyperlink>
      <w:r>
        <w:rPr>
          <w:rFonts w:ascii="Times New Roman" w:eastAsia="Times New Roman" w:hAnsi="Times New Roman" w:cs="Times New Roman"/>
          <w:sz w:val="28"/>
          <w:szCs w:val="28"/>
        </w:rPr>
        <w:t>.</w:t>
      </w:r>
    </w:p>
    <w:p w14:paraId="00000004" w14:textId="77777777" w:rsidR="00E31CD8" w:rsidRDefault="00AA2F19">
      <w:pPr>
        <w:widowControl w:val="0"/>
        <w:spacing w:before="200" w:after="20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E31CD8" w:rsidRDefault="00AA2F19">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War, Politics, Activism, Media, Human Rights, Immigration, Social Justice, Identity Politics, History, Law, Europe/Russia, Europe/Ukraine, Europe/United Kingdom, Europe, Middle East/Syria, Middle East/Iraq, Middle East/Afghanistan, Middle East/Israel, Afr</w:t>
      </w:r>
      <w:r>
        <w:rPr>
          <w:rFonts w:ascii="Times New Roman" w:eastAsia="Times New Roman" w:hAnsi="Times New Roman" w:cs="Times New Roman"/>
          <w:sz w:val="28"/>
          <w:szCs w:val="28"/>
          <w:highlight w:val="white"/>
        </w:rPr>
        <w:t>ica/Rwanda, Europe/Belarus, Africa/Ghana, Africa/Eritrea, Africa, Middle East, United Nations, Opinion, Time-Sensitive</w:t>
      </w:r>
    </w:p>
    <w:p w14:paraId="00000006" w14:textId="77777777" w:rsidR="00E31CD8" w:rsidRDefault="00E31CD8">
      <w:pPr>
        <w:widowControl w:val="0"/>
        <w:spacing w:before="200" w:after="200"/>
        <w:rPr>
          <w:rFonts w:ascii="Times New Roman" w:eastAsia="Times New Roman" w:hAnsi="Times New Roman" w:cs="Times New Roman"/>
          <w:b/>
          <w:sz w:val="28"/>
          <w:szCs w:val="28"/>
          <w:highlight w:val="white"/>
        </w:rPr>
      </w:pPr>
    </w:p>
    <w:p w14:paraId="00000007" w14:textId="77777777" w:rsidR="00E31CD8" w:rsidRDefault="00AA2F19">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8" w14:textId="77777777" w:rsidR="00E31CD8" w:rsidRDefault="00AA2F19">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War and racism have always been violently, tragically inseparable. For centuries, the most devastating and brutal confli</w:t>
      </w:r>
      <w:r>
        <w:rPr>
          <w:rFonts w:ascii="Times New Roman" w:eastAsia="Times New Roman" w:hAnsi="Times New Roman" w:cs="Times New Roman"/>
          <w:sz w:val="28"/>
          <w:szCs w:val="28"/>
        </w:rPr>
        <w:t xml:space="preserve">cts in the world have </w:t>
      </w:r>
      <w:proofErr w:type="gramStart"/>
      <w:r>
        <w:rPr>
          <w:rFonts w:ascii="Times New Roman" w:eastAsia="Times New Roman" w:hAnsi="Times New Roman" w:cs="Times New Roman"/>
          <w:sz w:val="28"/>
          <w:szCs w:val="28"/>
        </w:rPr>
        <w:t>been driven</w:t>
      </w:r>
      <w:proofErr w:type="gramEnd"/>
      <w:r>
        <w:rPr>
          <w:rFonts w:ascii="Times New Roman" w:eastAsia="Times New Roman" w:hAnsi="Times New Roman" w:cs="Times New Roman"/>
          <w:sz w:val="28"/>
          <w:szCs w:val="28"/>
        </w:rPr>
        <w:t xml:space="preserve"> by destructive notions of racial superiority and murderous assertions of ethnic differences.</w:t>
      </w:r>
    </w:p>
    <w:p w14:paraId="00000009" w14:textId="77777777" w:rsidR="00E31CD8" w:rsidRDefault="00AA2F19">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Russia’s invasion of Ukraine is abhorrent and deeply concerning. It is an unprovoked, unjustifiable outrage and a heinous violati</w:t>
      </w:r>
      <w:r>
        <w:rPr>
          <w:rFonts w:ascii="Times New Roman" w:eastAsia="Times New Roman" w:hAnsi="Times New Roman" w:cs="Times New Roman"/>
          <w:sz w:val="28"/>
          <w:szCs w:val="28"/>
        </w:rPr>
        <w:t>on of international law that will have long-lasting and tragic consequences. The Russian aggression, military bombardment, and deployment of troops to Ukraine should end immediately.</w:t>
      </w:r>
    </w:p>
    <w:p w14:paraId="0000000A" w14:textId="77777777" w:rsidR="00E31CD8" w:rsidRDefault="00AA2F19">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good can ever come from war and military escalation. As </w:t>
      </w:r>
      <w:hyperlink r:id="rId8">
        <w:r>
          <w:rPr>
            <w:rFonts w:ascii="Times New Roman" w:eastAsia="Times New Roman" w:hAnsi="Times New Roman" w:cs="Times New Roman"/>
            <w:color w:val="1155CC"/>
            <w:sz w:val="28"/>
            <w:szCs w:val="28"/>
            <w:u w:val="single"/>
          </w:rPr>
          <w:t>Globetrotter</w:t>
        </w:r>
      </w:hyperlink>
      <w:r>
        <w:rPr>
          <w:rFonts w:ascii="Times New Roman" w:eastAsia="Times New Roman" w:hAnsi="Times New Roman" w:cs="Times New Roman"/>
          <w:sz w:val="28"/>
          <w:szCs w:val="28"/>
        </w:rPr>
        <w:t xml:space="preserve"> journalist Vijay </w:t>
      </w:r>
      <w:proofErr w:type="spellStart"/>
      <w:r>
        <w:rPr>
          <w:rFonts w:ascii="Times New Roman" w:eastAsia="Times New Roman" w:hAnsi="Times New Roman" w:cs="Times New Roman"/>
          <w:sz w:val="28"/>
          <w:szCs w:val="28"/>
        </w:rPr>
        <w:t>Prashad</w:t>
      </w:r>
      <w:proofErr w:type="spellEnd"/>
      <w:r>
        <w:rPr>
          <w:rFonts w:ascii="Times New Roman" w:eastAsia="Times New Roman" w:hAnsi="Times New Roman" w:cs="Times New Roman"/>
          <w:sz w:val="28"/>
          <w:szCs w:val="28"/>
        </w:rPr>
        <w:t xml:space="preserve"> </w:t>
      </w:r>
      <w:hyperlink r:id="rId9">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at the </w:t>
      </w:r>
      <w:hyperlink r:id="rId10">
        <w:r>
          <w:rPr>
            <w:rFonts w:ascii="Times New Roman" w:eastAsia="Times New Roman" w:hAnsi="Times New Roman" w:cs="Times New Roman"/>
            <w:color w:val="1155CC"/>
            <w:sz w:val="28"/>
            <w:szCs w:val="28"/>
            <w:u w:val="single"/>
          </w:rPr>
          <w:t>People’s Foru</w:t>
        </w:r>
        <w:r>
          <w:rPr>
            <w:rFonts w:ascii="Times New Roman" w:eastAsia="Times New Roman" w:hAnsi="Times New Roman" w:cs="Times New Roman"/>
            <w:color w:val="1155CC"/>
            <w:sz w:val="28"/>
            <w:szCs w:val="28"/>
            <w:u w:val="single"/>
          </w:rPr>
          <w:t>m</w:t>
        </w:r>
      </w:hyperlink>
      <w:r>
        <w:rPr>
          <w:rFonts w:ascii="Times New Roman" w:eastAsia="Times New Roman" w:hAnsi="Times New Roman" w:cs="Times New Roman"/>
          <w:sz w:val="28"/>
          <w:szCs w:val="28"/>
        </w:rPr>
        <w:t xml:space="preserve"> in February, “War is never good for the poor. War is never good for workers. War itself is a crime.” The international community needs to redouble its efforts to find a diplomatic solution that ensures peace and protects the lives of people in Ukraine an</w:t>
      </w:r>
      <w:r>
        <w:rPr>
          <w:rFonts w:ascii="Times New Roman" w:eastAsia="Times New Roman" w:hAnsi="Times New Roman" w:cs="Times New Roman"/>
          <w:sz w:val="28"/>
          <w:szCs w:val="28"/>
        </w:rPr>
        <w:t>d in other countries afflicted by war.</w:t>
      </w:r>
    </w:p>
    <w:p w14:paraId="0000000B" w14:textId="77777777" w:rsidR="00E31CD8" w:rsidRDefault="00AA2F19">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Racism and Wars</w:t>
      </w:r>
    </w:p>
    <w:p w14:paraId="0000000C" w14:textId="77777777" w:rsidR="00E31CD8" w:rsidRDefault="00AA2F19">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ubiquity of support for Ukraine, especially by Western states, holds up a mirror to show how, through the prism of racism, </w:t>
      </w:r>
      <w:proofErr w:type="gramStart"/>
      <w:r>
        <w:rPr>
          <w:rFonts w:ascii="Times New Roman" w:eastAsia="Times New Roman" w:hAnsi="Times New Roman" w:cs="Times New Roman"/>
          <w:sz w:val="28"/>
          <w:szCs w:val="28"/>
        </w:rPr>
        <w:t>some</w:t>
      </w:r>
      <w:proofErr w:type="gramEnd"/>
      <w:r>
        <w:rPr>
          <w:rFonts w:ascii="Times New Roman" w:eastAsia="Times New Roman" w:hAnsi="Times New Roman" w:cs="Times New Roman"/>
          <w:sz w:val="28"/>
          <w:szCs w:val="28"/>
        </w:rPr>
        <w:t xml:space="preserve"> conflicts, wars, and incidences of mass suffering are seen as more im</w:t>
      </w:r>
      <w:r>
        <w:rPr>
          <w:rFonts w:ascii="Times New Roman" w:eastAsia="Times New Roman" w:hAnsi="Times New Roman" w:cs="Times New Roman"/>
          <w:sz w:val="28"/>
          <w:szCs w:val="28"/>
        </w:rPr>
        <w:t xml:space="preserve">portant and deserving of sympathy than others. There have been </w:t>
      </w:r>
      <w:proofErr w:type="gramStart"/>
      <w:r>
        <w:rPr>
          <w:rFonts w:ascii="Times New Roman" w:eastAsia="Times New Roman" w:hAnsi="Times New Roman" w:cs="Times New Roman"/>
          <w:sz w:val="28"/>
          <w:szCs w:val="28"/>
        </w:rPr>
        <w:t>numerous</w:t>
      </w:r>
      <w:proofErr w:type="gramEnd"/>
      <w:r>
        <w:rPr>
          <w:rFonts w:ascii="Times New Roman" w:eastAsia="Times New Roman" w:hAnsi="Times New Roman" w:cs="Times New Roman"/>
          <w:sz w:val="28"/>
          <w:szCs w:val="28"/>
        </w:rPr>
        <w:t xml:space="preserve"> instances of journalists expressing shock that the appalling images of suffering from Ukraine are taking place in a European country with a majority white population. This was expresse</w:t>
      </w:r>
      <w:r>
        <w:rPr>
          <w:rFonts w:ascii="Times New Roman" w:eastAsia="Times New Roman" w:hAnsi="Times New Roman" w:cs="Times New Roman"/>
          <w:sz w:val="28"/>
          <w:szCs w:val="28"/>
        </w:rPr>
        <w:t xml:space="preserve">d by NBC News London correspondent Kelly </w:t>
      </w:r>
      <w:proofErr w:type="spellStart"/>
      <w:r>
        <w:rPr>
          <w:rFonts w:ascii="Times New Roman" w:eastAsia="Times New Roman" w:hAnsi="Times New Roman" w:cs="Times New Roman"/>
          <w:sz w:val="28"/>
          <w:szCs w:val="28"/>
        </w:rPr>
        <w:t>Cobiella</w:t>
      </w:r>
      <w:proofErr w:type="spellEnd"/>
      <w:r>
        <w:rPr>
          <w:rFonts w:ascii="Times New Roman" w:eastAsia="Times New Roman" w:hAnsi="Times New Roman" w:cs="Times New Roman"/>
          <w:sz w:val="28"/>
          <w:szCs w:val="28"/>
        </w:rPr>
        <w:t xml:space="preserve">, who </w:t>
      </w:r>
      <w:hyperlink r:id="rId11">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“To put it bluntly, these are not refugees from Syria; these are refugees from neighboring Ukraine… These are Christians; </w:t>
      </w:r>
      <w:proofErr w:type="gramStart"/>
      <w:r>
        <w:rPr>
          <w:rFonts w:ascii="Times New Roman" w:eastAsia="Times New Roman" w:hAnsi="Times New Roman" w:cs="Times New Roman"/>
          <w:sz w:val="28"/>
          <w:szCs w:val="28"/>
        </w:rPr>
        <w:t>they’re</w:t>
      </w:r>
      <w:proofErr w:type="gramEnd"/>
      <w:r>
        <w:rPr>
          <w:rFonts w:ascii="Times New Roman" w:eastAsia="Times New Roman" w:hAnsi="Times New Roman" w:cs="Times New Roman"/>
          <w:sz w:val="28"/>
          <w:szCs w:val="28"/>
        </w:rPr>
        <w:t xml:space="preserve"> wh</w:t>
      </w:r>
      <w:r>
        <w:rPr>
          <w:rFonts w:ascii="Times New Roman" w:eastAsia="Times New Roman" w:hAnsi="Times New Roman" w:cs="Times New Roman"/>
          <w:sz w:val="28"/>
          <w:szCs w:val="28"/>
        </w:rPr>
        <w:t xml:space="preserve">ite. </w:t>
      </w:r>
      <w:proofErr w:type="gramStart"/>
      <w:r>
        <w:rPr>
          <w:rFonts w:ascii="Times New Roman" w:eastAsia="Times New Roman" w:hAnsi="Times New Roman" w:cs="Times New Roman"/>
          <w:sz w:val="28"/>
          <w:szCs w:val="28"/>
        </w:rPr>
        <w:t>They’re</w:t>
      </w:r>
      <w:proofErr w:type="gramEnd"/>
      <w:r>
        <w:rPr>
          <w:rFonts w:ascii="Times New Roman" w:eastAsia="Times New Roman" w:hAnsi="Times New Roman" w:cs="Times New Roman"/>
          <w:sz w:val="28"/>
          <w:szCs w:val="28"/>
        </w:rPr>
        <w:t xml:space="preserve"> very similar [to us].” Echoing this explicit reference to race, Ukraine’s former Deputy Chief Prosecutor David </w:t>
      </w:r>
      <w:proofErr w:type="spellStart"/>
      <w:r>
        <w:rPr>
          <w:rFonts w:ascii="Times New Roman" w:eastAsia="Times New Roman" w:hAnsi="Times New Roman" w:cs="Times New Roman"/>
          <w:sz w:val="28"/>
          <w:szCs w:val="28"/>
        </w:rPr>
        <w:t>Sakvarelidze</w:t>
      </w:r>
      <w:proofErr w:type="spellEnd"/>
      <w:r>
        <w:rPr>
          <w:rFonts w:ascii="Times New Roman" w:eastAsia="Times New Roman" w:hAnsi="Times New Roman" w:cs="Times New Roman"/>
          <w:sz w:val="28"/>
          <w:szCs w:val="28"/>
        </w:rPr>
        <w:t xml:space="preserve"> </w:t>
      </w:r>
      <w:hyperlink r:id="rId12">
        <w:r>
          <w:rPr>
            <w:rFonts w:ascii="Times New Roman" w:eastAsia="Times New Roman" w:hAnsi="Times New Roman" w:cs="Times New Roman"/>
            <w:color w:val="1155CC"/>
            <w:sz w:val="28"/>
            <w:szCs w:val="28"/>
            <w:u w:val="single"/>
          </w:rPr>
          <w:t>told</w:t>
        </w:r>
      </w:hyperlink>
      <w:r>
        <w:rPr>
          <w:rFonts w:ascii="Times New Roman" w:eastAsia="Times New Roman" w:hAnsi="Times New Roman" w:cs="Times New Roman"/>
          <w:sz w:val="28"/>
          <w:szCs w:val="28"/>
        </w:rPr>
        <w:t xml:space="preserve"> the BBC: “It’s very emotional for me because I see </w:t>
      </w:r>
      <w:r>
        <w:rPr>
          <w:rFonts w:ascii="Times New Roman" w:eastAsia="Times New Roman" w:hAnsi="Times New Roman" w:cs="Times New Roman"/>
          <w:sz w:val="28"/>
          <w:szCs w:val="28"/>
        </w:rPr>
        <w:t>European people with blue eyes and blond hair being killed.”</w:t>
      </w:r>
    </w:p>
    <w:p w14:paraId="0000000D" w14:textId="77777777" w:rsidR="00E31CD8" w:rsidRDefault="00AA2F19">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If we contrast this to the dehumanizing language used to describe nonwhite refugees, asylum-seekers, and victims of war</w:t>
      </w:r>
      <w:r>
        <w:rPr>
          <w:rFonts w:ascii="Times New Roman" w:eastAsia="Times New Roman" w:hAnsi="Times New Roman" w:cs="Times New Roman"/>
          <w:color w:val="2B2C30"/>
          <w:sz w:val="28"/>
          <w:szCs w:val="28"/>
        </w:rPr>
        <w:t>—</w:t>
      </w:r>
      <w:r>
        <w:rPr>
          <w:rFonts w:ascii="Times New Roman" w:eastAsia="Times New Roman" w:hAnsi="Times New Roman" w:cs="Times New Roman"/>
          <w:sz w:val="28"/>
          <w:szCs w:val="28"/>
        </w:rPr>
        <w:t xml:space="preserve">such as former British Prime Minister David Cameron’s </w:t>
      </w:r>
      <w:hyperlink r:id="rId13">
        <w:r>
          <w:rPr>
            <w:rFonts w:ascii="Times New Roman" w:eastAsia="Times New Roman" w:hAnsi="Times New Roman" w:cs="Times New Roman"/>
            <w:color w:val="1155CC"/>
            <w:sz w:val="28"/>
            <w:szCs w:val="28"/>
            <w:u w:val="single"/>
          </w:rPr>
          <w:t>description</w:t>
        </w:r>
      </w:hyperlink>
      <w:r>
        <w:rPr>
          <w:rFonts w:ascii="Times New Roman" w:eastAsia="Times New Roman" w:hAnsi="Times New Roman" w:cs="Times New Roman"/>
          <w:sz w:val="28"/>
          <w:szCs w:val="28"/>
        </w:rPr>
        <w:t xml:space="preserve"> of refugees as a “swarm”</w:t>
      </w:r>
      <w:r>
        <w:rPr>
          <w:rFonts w:ascii="Times New Roman" w:eastAsia="Times New Roman" w:hAnsi="Times New Roman" w:cs="Times New Roman"/>
          <w:color w:val="2B2C30"/>
          <w:sz w:val="28"/>
          <w:szCs w:val="28"/>
        </w:rPr>
        <w:t>—</w:t>
      </w:r>
      <w:r>
        <w:rPr>
          <w:rFonts w:ascii="Times New Roman" w:eastAsia="Times New Roman" w:hAnsi="Times New Roman" w:cs="Times New Roman"/>
          <w:sz w:val="28"/>
          <w:szCs w:val="28"/>
        </w:rPr>
        <w:t>a very worrying picture emerges about the inherent racism in how crises are reported, discussed, and responded to by the media, leaders, and the public a</w:t>
      </w:r>
      <w:r>
        <w:rPr>
          <w:rFonts w:ascii="Times New Roman" w:eastAsia="Times New Roman" w:hAnsi="Times New Roman" w:cs="Times New Roman"/>
          <w:sz w:val="28"/>
          <w:szCs w:val="28"/>
        </w:rPr>
        <w:t>cross the world. This othering of nonwhite, non-European people serves to diminish their suffering. We should oppose the unjustifiable trauma of people in Ukraine as vehemently as we do the suffering of victims of conflicts in Palestine, Syria, Iraq, Afgha</w:t>
      </w:r>
      <w:r>
        <w:rPr>
          <w:rFonts w:ascii="Times New Roman" w:eastAsia="Times New Roman" w:hAnsi="Times New Roman" w:cs="Times New Roman"/>
          <w:sz w:val="28"/>
          <w:szCs w:val="28"/>
        </w:rPr>
        <w:t>nistan, and other countries suffering from the evils of war.</w:t>
      </w:r>
    </w:p>
    <w:p w14:paraId="0000000E" w14:textId="77777777" w:rsidR="00E31CD8" w:rsidRDefault="00AA2F19">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media organizations and the UK government need to recognize that every theater of conflict is deserving of both our solidarity and our compassion. The UK government should therefore provide s</w:t>
      </w:r>
      <w:r>
        <w:rPr>
          <w:rFonts w:ascii="Times New Roman" w:eastAsia="Times New Roman" w:hAnsi="Times New Roman" w:cs="Times New Roman"/>
          <w:sz w:val="28"/>
          <w:szCs w:val="28"/>
        </w:rPr>
        <w:t xml:space="preserve">afe passage and refuge for displaced people, refugees, and asylum-seekers arriving from Ukraine as well as all other theaters of conflict across the globe. The UK government’s ongoing hypocrisy is clear to see with the abhorrent </w:t>
      </w:r>
      <w:hyperlink r:id="rId14">
        <w:r>
          <w:rPr>
            <w:rFonts w:ascii="Times New Roman" w:eastAsia="Times New Roman" w:hAnsi="Times New Roman" w:cs="Times New Roman"/>
            <w:color w:val="1155CC"/>
            <w:sz w:val="28"/>
            <w:szCs w:val="28"/>
            <w:u w:val="single"/>
          </w:rPr>
          <w:t>Rwanda offshore processing plan</w:t>
        </w:r>
      </w:hyperlink>
      <w:r>
        <w:rPr>
          <w:rFonts w:ascii="Times New Roman" w:eastAsia="Times New Roman" w:hAnsi="Times New Roman" w:cs="Times New Roman"/>
          <w:sz w:val="28"/>
          <w:szCs w:val="28"/>
        </w:rPr>
        <w:t xml:space="preserve"> and the anti-refugee </w:t>
      </w:r>
      <w:hyperlink r:id="rId15">
        <w:r>
          <w:rPr>
            <w:rFonts w:ascii="Times New Roman" w:eastAsia="Times New Roman" w:hAnsi="Times New Roman" w:cs="Times New Roman"/>
            <w:color w:val="1155CC"/>
            <w:sz w:val="28"/>
            <w:szCs w:val="28"/>
            <w:u w:val="single"/>
          </w:rPr>
          <w:t>Nationality and Borders Act</w:t>
        </w:r>
      </w:hyperlink>
      <w:r>
        <w:rPr>
          <w:rFonts w:ascii="Times New Roman" w:eastAsia="Times New Roman" w:hAnsi="Times New Roman" w:cs="Times New Roman"/>
          <w:sz w:val="28"/>
          <w:szCs w:val="28"/>
        </w:rPr>
        <w:t xml:space="preserve"> of 2022, which provides for drastic changes in Britain’s asylum system. These po</w:t>
      </w:r>
      <w:r>
        <w:rPr>
          <w:rFonts w:ascii="Times New Roman" w:eastAsia="Times New Roman" w:hAnsi="Times New Roman" w:cs="Times New Roman"/>
          <w:sz w:val="28"/>
          <w:szCs w:val="28"/>
        </w:rPr>
        <w:t xml:space="preserve">licies should </w:t>
      </w:r>
      <w:proofErr w:type="gramStart"/>
      <w:r>
        <w:rPr>
          <w:rFonts w:ascii="Times New Roman" w:eastAsia="Times New Roman" w:hAnsi="Times New Roman" w:cs="Times New Roman"/>
          <w:sz w:val="28"/>
          <w:szCs w:val="28"/>
        </w:rPr>
        <w:t>be scrapped</w:t>
      </w:r>
      <w:proofErr w:type="gramEnd"/>
      <w:r>
        <w:rPr>
          <w:rFonts w:ascii="Times New Roman" w:eastAsia="Times New Roman" w:hAnsi="Times New Roman" w:cs="Times New Roman"/>
          <w:sz w:val="28"/>
          <w:szCs w:val="28"/>
        </w:rPr>
        <w:t xml:space="preserve"> immediately.</w:t>
      </w:r>
    </w:p>
    <w:p w14:paraId="0000000F" w14:textId="77777777" w:rsidR="00E31CD8" w:rsidRDefault="00AA2F19">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Long Tradition of Nonalignment</w:t>
      </w:r>
    </w:p>
    <w:p w14:paraId="00000010" w14:textId="77777777" w:rsidR="00E31CD8" w:rsidRDefault="00AA2F19">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March 2, 2022, the United Nations held a </w:t>
      </w:r>
      <w:hyperlink r:id="rId16">
        <w:r>
          <w:rPr>
            <w:rFonts w:ascii="Times New Roman" w:eastAsia="Times New Roman" w:hAnsi="Times New Roman" w:cs="Times New Roman"/>
            <w:color w:val="1155CC"/>
            <w:sz w:val="28"/>
            <w:szCs w:val="28"/>
            <w:u w:val="single"/>
          </w:rPr>
          <w:t>vote</w:t>
        </w:r>
      </w:hyperlink>
      <w:r>
        <w:rPr>
          <w:rFonts w:ascii="Times New Roman" w:eastAsia="Times New Roman" w:hAnsi="Times New Roman" w:cs="Times New Roman"/>
          <w:sz w:val="28"/>
          <w:szCs w:val="28"/>
        </w:rPr>
        <w:t xml:space="preserve"> on a motion condemning Russia’s invasion of Ukraine. This was supported b</w:t>
      </w:r>
      <w:r>
        <w:rPr>
          <w:rFonts w:ascii="Times New Roman" w:eastAsia="Times New Roman" w:hAnsi="Times New Roman" w:cs="Times New Roman"/>
          <w:sz w:val="28"/>
          <w:szCs w:val="28"/>
        </w:rPr>
        <w:t xml:space="preserve">y 141 of the 193 member states, </w:t>
      </w:r>
      <w:r>
        <w:rPr>
          <w:rFonts w:ascii="Times New Roman" w:eastAsia="Times New Roman" w:hAnsi="Times New Roman" w:cs="Times New Roman"/>
          <w:sz w:val="28"/>
          <w:szCs w:val="28"/>
        </w:rPr>
        <w:lastRenderedPageBreak/>
        <w:t xml:space="preserve">with just </w:t>
      </w:r>
      <w:hyperlink r:id="rId17">
        <w:r>
          <w:rPr>
            <w:rFonts w:ascii="Times New Roman" w:eastAsia="Times New Roman" w:hAnsi="Times New Roman" w:cs="Times New Roman"/>
            <w:color w:val="1155CC"/>
            <w:sz w:val="28"/>
            <w:szCs w:val="28"/>
            <w:u w:val="single"/>
          </w:rPr>
          <w:t>five states</w:t>
        </w:r>
      </w:hyperlink>
      <w:r>
        <w:rPr>
          <w:rFonts w:ascii="Times New Roman" w:eastAsia="Times New Roman" w:hAnsi="Times New Roman" w:cs="Times New Roman"/>
          <w:color w:val="2B2C30"/>
          <w:sz w:val="28"/>
          <w:szCs w:val="28"/>
        </w:rPr>
        <w:t>—</w:t>
      </w:r>
      <w:r>
        <w:rPr>
          <w:rFonts w:ascii="Times New Roman" w:eastAsia="Times New Roman" w:hAnsi="Times New Roman" w:cs="Times New Roman"/>
          <w:sz w:val="28"/>
          <w:szCs w:val="28"/>
        </w:rPr>
        <w:t>Russia, Belarus, North Korea, Eritrea, and Syria</w:t>
      </w:r>
      <w:r>
        <w:rPr>
          <w:rFonts w:ascii="Times New Roman" w:eastAsia="Times New Roman" w:hAnsi="Times New Roman" w:cs="Times New Roman"/>
          <w:color w:val="2B2C30"/>
          <w:sz w:val="28"/>
          <w:szCs w:val="28"/>
        </w:rPr>
        <w:t>—</w:t>
      </w:r>
      <w:r>
        <w:rPr>
          <w:rFonts w:ascii="Times New Roman" w:eastAsia="Times New Roman" w:hAnsi="Times New Roman" w:cs="Times New Roman"/>
          <w:sz w:val="28"/>
          <w:szCs w:val="28"/>
        </w:rPr>
        <w:t>voting against it. T</w:t>
      </w:r>
      <w:r>
        <w:rPr>
          <w:rFonts w:ascii="Times New Roman" w:eastAsia="Times New Roman" w:hAnsi="Times New Roman" w:cs="Times New Roman"/>
          <w:sz w:val="28"/>
          <w:szCs w:val="28"/>
        </w:rPr>
        <w:t xml:space="preserve">o understand why </w:t>
      </w:r>
      <w:proofErr w:type="gramStart"/>
      <w:r>
        <w:rPr>
          <w:rFonts w:ascii="Times New Roman" w:eastAsia="Times New Roman" w:hAnsi="Times New Roman" w:cs="Times New Roman"/>
          <w:sz w:val="28"/>
          <w:szCs w:val="28"/>
        </w:rPr>
        <w:t>35</w:t>
      </w:r>
      <w:proofErr w:type="gramEnd"/>
      <w:r>
        <w:rPr>
          <w:rFonts w:ascii="Times New Roman" w:eastAsia="Times New Roman" w:hAnsi="Times New Roman" w:cs="Times New Roman"/>
          <w:sz w:val="28"/>
          <w:szCs w:val="28"/>
        </w:rPr>
        <w:t xml:space="preserve"> states, which are overwhelmingly former colonies from the Global South, abstained from voting on the motion, it is vital to consider the long tradition of nonalignment based on which these states are acting.</w:t>
      </w:r>
    </w:p>
    <w:p w14:paraId="00000011" w14:textId="77777777" w:rsidR="00E31CD8" w:rsidRDefault="00AA2F19">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hyperlink r:id="rId18">
        <w:r>
          <w:rPr>
            <w:rFonts w:ascii="Times New Roman" w:eastAsia="Times New Roman" w:hAnsi="Times New Roman" w:cs="Times New Roman"/>
            <w:color w:val="1155CC"/>
            <w:sz w:val="28"/>
            <w:szCs w:val="28"/>
            <w:u w:val="single"/>
          </w:rPr>
          <w:t>Bandung Conference</w:t>
        </w:r>
      </w:hyperlink>
      <w:r>
        <w:rPr>
          <w:rFonts w:ascii="Times New Roman" w:eastAsia="Times New Roman" w:hAnsi="Times New Roman" w:cs="Times New Roman"/>
          <w:sz w:val="28"/>
          <w:szCs w:val="28"/>
        </w:rPr>
        <w:t xml:space="preserve"> of 1955 is rightly considered one of the most important meetings in human history, as it was a hugely inspiring global gathering of formerl</w:t>
      </w:r>
      <w:r>
        <w:rPr>
          <w:rFonts w:ascii="Times New Roman" w:eastAsia="Times New Roman" w:hAnsi="Times New Roman" w:cs="Times New Roman"/>
          <w:sz w:val="28"/>
          <w:szCs w:val="28"/>
        </w:rPr>
        <w:t>y colonized people and was a strong assertion of Pan-Africanism and anti-imperialist solidarity. The conference also helped to popularize the Non-Aligned Movement, which was an effort to counterbalance the rapid polarization of the world during the Cold Wa</w:t>
      </w:r>
      <w:r>
        <w:rPr>
          <w:rFonts w:ascii="Times New Roman" w:eastAsia="Times New Roman" w:hAnsi="Times New Roman" w:cs="Times New Roman"/>
          <w:sz w:val="28"/>
          <w:szCs w:val="28"/>
        </w:rPr>
        <w:t>r, whereby two major powers formed blocs and embarked on a policy to pull the rest of the world into their orbits. One of these blocs was the pro-Soviet, communist bloc united under the Warsaw Pact, and the other was the pro-American, capitalist group of c</w:t>
      </w:r>
      <w:r>
        <w:rPr>
          <w:rFonts w:ascii="Times New Roman" w:eastAsia="Times New Roman" w:hAnsi="Times New Roman" w:cs="Times New Roman"/>
          <w:sz w:val="28"/>
          <w:szCs w:val="28"/>
        </w:rPr>
        <w:t xml:space="preserve">ountries, </w:t>
      </w:r>
      <w:proofErr w:type="gramStart"/>
      <w:r>
        <w:rPr>
          <w:rFonts w:ascii="Times New Roman" w:eastAsia="Times New Roman" w:hAnsi="Times New Roman" w:cs="Times New Roman"/>
          <w:sz w:val="28"/>
          <w:szCs w:val="28"/>
        </w:rPr>
        <w:t>many</w:t>
      </w:r>
      <w:proofErr w:type="gramEnd"/>
      <w:r>
        <w:rPr>
          <w:rFonts w:ascii="Times New Roman" w:eastAsia="Times New Roman" w:hAnsi="Times New Roman" w:cs="Times New Roman"/>
          <w:sz w:val="28"/>
          <w:szCs w:val="28"/>
        </w:rPr>
        <w:t xml:space="preserve"> of which were members of NATO. Millions of civilians died during the proxy wars between the U.S. and the Soviet Union in the second half of the 20th century, and the ever-present threat of nuclear annihilation hung like the sword of Damocles</w:t>
      </w:r>
      <w:r>
        <w:rPr>
          <w:rFonts w:ascii="Times New Roman" w:eastAsia="Times New Roman" w:hAnsi="Times New Roman" w:cs="Times New Roman"/>
          <w:sz w:val="28"/>
          <w:szCs w:val="28"/>
        </w:rPr>
        <w:t xml:space="preserve"> over the entire planet.</w:t>
      </w:r>
    </w:p>
    <w:p w14:paraId="00000012" w14:textId="77777777" w:rsidR="00E31CD8" w:rsidRDefault="00AA2F19">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Nonalignment points us toward a safer, more peaceful future. In 1961, drawing on the principles agreed to at the Bandung Conference of 1955, the Non-Aligned Movement </w:t>
      </w:r>
      <w:proofErr w:type="gramStart"/>
      <w:r>
        <w:rPr>
          <w:rFonts w:ascii="Times New Roman" w:eastAsia="Times New Roman" w:hAnsi="Times New Roman" w:cs="Times New Roman"/>
          <w:sz w:val="28"/>
          <w:szCs w:val="28"/>
        </w:rPr>
        <w:t>was formally established</w:t>
      </w:r>
      <w:proofErr w:type="gramEnd"/>
      <w:r>
        <w:rPr>
          <w:rFonts w:ascii="Times New Roman" w:eastAsia="Times New Roman" w:hAnsi="Times New Roman" w:cs="Times New Roman"/>
          <w:sz w:val="28"/>
          <w:szCs w:val="28"/>
        </w:rPr>
        <w:t xml:space="preserve"> in Belgrade, then part of Yugoslavia. To</w:t>
      </w:r>
      <w:r>
        <w:rPr>
          <w:rFonts w:ascii="Times New Roman" w:eastAsia="Times New Roman" w:hAnsi="Times New Roman" w:cs="Times New Roman"/>
          <w:sz w:val="28"/>
          <w:szCs w:val="28"/>
        </w:rPr>
        <w:t xml:space="preserve">day, the Non-Aligned Movement includes 120 countries, representing nearly </w:t>
      </w:r>
      <w:hyperlink r:id="rId19">
        <w:r>
          <w:rPr>
            <w:rFonts w:ascii="Times New Roman" w:eastAsia="Times New Roman" w:hAnsi="Times New Roman" w:cs="Times New Roman"/>
            <w:color w:val="1155CC"/>
            <w:sz w:val="28"/>
            <w:szCs w:val="28"/>
            <w:u w:val="single"/>
          </w:rPr>
          <w:t>two-thirds</w:t>
        </w:r>
      </w:hyperlink>
      <w:r>
        <w:rPr>
          <w:rFonts w:ascii="Times New Roman" w:eastAsia="Times New Roman" w:hAnsi="Times New Roman" w:cs="Times New Roman"/>
          <w:sz w:val="28"/>
          <w:szCs w:val="28"/>
        </w:rPr>
        <w:t xml:space="preserve"> of the United Nations’ members, which are home to 55 percent of the world’s population. Kwame Nkrumah</w:t>
      </w:r>
      <w:r>
        <w:rPr>
          <w:rFonts w:ascii="Times New Roman" w:eastAsia="Times New Roman" w:hAnsi="Times New Roman" w:cs="Times New Roman"/>
          <w:sz w:val="28"/>
          <w:szCs w:val="28"/>
        </w:rPr>
        <w:t xml:space="preserve">, the first president of Ghana and a leader of the Non-Aligned Movement, famously </w:t>
      </w:r>
      <w:hyperlink r:id="rId20">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“We face neither </w:t>
      </w:r>
      <w:proofErr w:type="spellStart"/>
      <w:r>
        <w:rPr>
          <w:rFonts w:ascii="Times New Roman" w:eastAsia="Times New Roman" w:hAnsi="Times New Roman" w:cs="Times New Roman"/>
          <w:sz w:val="28"/>
          <w:szCs w:val="28"/>
        </w:rPr>
        <w:t>East</w:t>
      </w:r>
      <w:proofErr w:type="spellEnd"/>
      <w:r>
        <w:rPr>
          <w:rFonts w:ascii="Times New Roman" w:eastAsia="Times New Roman" w:hAnsi="Times New Roman" w:cs="Times New Roman"/>
          <w:sz w:val="28"/>
          <w:szCs w:val="28"/>
        </w:rPr>
        <w:t xml:space="preserve"> nor West; w</w:t>
      </w:r>
      <w:r>
        <w:rPr>
          <w:rFonts w:ascii="Times New Roman" w:eastAsia="Times New Roman" w:hAnsi="Times New Roman" w:cs="Times New Roman"/>
          <w:sz w:val="28"/>
          <w:szCs w:val="28"/>
        </w:rPr>
        <w:t>e face forward.”</w:t>
      </w:r>
    </w:p>
    <w:p w14:paraId="00000013" w14:textId="77777777" w:rsidR="00E31CD8" w:rsidRDefault="00AA2F19">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While the Non-Aligned Movement developed during the geopolitics of the Cold War, it </w:t>
      </w:r>
      <w:proofErr w:type="gramStart"/>
      <w:r>
        <w:rPr>
          <w:rFonts w:ascii="Times New Roman" w:eastAsia="Times New Roman" w:hAnsi="Times New Roman" w:cs="Times New Roman"/>
          <w:sz w:val="28"/>
          <w:szCs w:val="28"/>
        </w:rPr>
        <w:t>was founded</w:t>
      </w:r>
      <w:proofErr w:type="gramEnd"/>
      <w:r>
        <w:rPr>
          <w:rFonts w:ascii="Times New Roman" w:eastAsia="Times New Roman" w:hAnsi="Times New Roman" w:cs="Times New Roman"/>
          <w:sz w:val="28"/>
          <w:szCs w:val="28"/>
        </w:rPr>
        <w:t xml:space="preserve"> and has endured on the recognition that no good can ever come from war and that violent conflicts, colonialism, and racism have always been clo</w:t>
      </w:r>
      <w:r>
        <w:rPr>
          <w:rFonts w:ascii="Times New Roman" w:eastAsia="Times New Roman" w:hAnsi="Times New Roman" w:cs="Times New Roman"/>
          <w:sz w:val="28"/>
          <w:szCs w:val="28"/>
        </w:rPr>
        <w:t xml:space="preserve">sely intertwined. For instance, of the 35 countries that abstained from voting on March 2, 17 were </w:t>
      </w:r>
      <w:hyperlink r:id="rId21">
        <w:r>
          <w:rPr>
            <w:rFonts w:ascii="Times New Roman" w:eastAsia="Times New Roman" w:hAnsi="Times New Roman" w:cs="Times New Roman"/>
            <w:color w:val="1155CC"/>
            <w:sz w:val="28"/>
            <w:szCs w:val="28"/>
            <w:u w:val="single"/>
          </w:rPr>
          <w:t>African nations</w:t>
        </w:r>
      </w:hyperlink>
      <w:r>
        <w:rPr>
          <w:rFonts w:ascii="Times New Roman" w:eastAsia="Times New Roman" w:hAnsi="Times New Roman" w:cs="Times New Roman"/>
          <w:sz w:val="28"/>
          <w:szCs w:val="28"/>
        </w:rPr>
        <w:t xml:space="preserve"> that for centuries suffered the violent extraction of colonialism. The abstention was far from a reflection of support for Russia’s invasion. It was an assertion of pacifism made by countries that for centuries have </w:t>
      </w:r>
      <w:r>
        <w:rPr>
          <w:rFonts w:ascii="Times New Roman" w:eastAsia="Times New Roman" w:hAnsi="Times New Roman" w:cs="Times New Roman"/>
          <w:sz w:val="28"/>
          <w:szCs w:val="28"/>
        </w:rPr>
        <w:t>lived under the abominable racist outcomes of colonial warfare.</w:t>
      </w:r>
    </w:p>
    <w:p w14:paraId="00000014" w14:textId="77777777" w:rsidR="00E31CD8" w:rsidRDefault="00AA2F19">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Across the world, instances of appalling murder and violence at the hands of the British state have </w:t>
      </w:r>
      <w:proofErr w:type="gramStart"/>
      <w:r>
        <w:rPr>
          <w:rFonts w:ascii="Times New Roman" w:eastAsia="Times New Roman" w:hAnsi="Times New Roman" w:cs="Times New Roman"/>
          <w:sz w:val="28"/>
          <w:szCs w:val="28"/>
        </w:rPr>
        <w:t>been erased</w:t>
      </w:r>
      <w:proofErr w:type="gramEnd"/>
      <w:r>
        <w:rPr>
          <w:rFonts w:ascii="Times New Roman" w:eastAsia="Times New Roman" w:hAnsi="Times New Roman" w:cs="Times New Roman"/>
          <w:sz w:val="28"/>
          <w:szCs w:val="28"/>
        </w:rPr>
        <w:t xml:space="preserve"> from our present-day memory of the empire. The time has come for former colonial</w:t>
      </w:r>
      <w:r>
        <w:rPr>
          <w:rFonts w:ascii="Times New Roman" w:eastAsia="Times New Roman" w:hAnsi="Times New Roman" w:cs="Times New Roman"/>
          <w:sz w:val="28"/>
          <w:szCs w:val="28"/>
        </w:rPr>
        <w:t xml:space="preserve"> states to apologize for and take seriously the historical debt that they owe to the countries, communities, and individuals who endured their cruelty. A revitalized Non-Aligned Movement, guided by the principles of pacifism, justice, and international coo</w:t>
      </w:r>
      <w:r>
        <w:rPr>
          <w:rFonts w:ascii="Times New Roman" w:eastAsia="Times New Roman" w:hAnsi="Times New Roman" w:cs="Times New Roman"/>
          <w:sz w:val="28"/>
          <w:szCs w:val="28"/>
        </w:rPr>
        <w:t>peration, could help rebalance the scales of global politics away from racist wars and toward a future of peace.</w:t>
      </w:r>
    </w:p>
    <w:sectPr w:rsidR="00E31C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CD8"/>
    <w:rsid w:val="00AA2F19"/>
    <w:rsid w:val="00E31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F115D-3885-467A-8596-E7B9AA41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lobetrotter.media/author/vijayprashad/" TargetMode="External"/><Relationship Id="rId13" Type="http://schemas.openxmlformats.org/officeDocument/2006/relationships/hyperlink" Target="https://www.bbc.com/news/av/uk-politics-33714282" TargetMode="External"/><Relationship Id="rId18" Type="http://schemas.openxmlformats.org/officeDocument/2006/relationships/hyperlink" Target="https://www.globallearning-cuba.com/blog-umlthe-view-from-the-southuml/the-third-world-project-1948-79" TargetMode="External"/><Relationship Id="rId3" Type="http://schemas.openxmlformats.org/officeDocument/2006/relationships/webSettings" Target="webSettings.xml"/><Relationship Id="rId21" Type="http://schemas.openxmlformats.org/officeDocument/2006/relationships/hyperlink" Target="https://www.brookings.edu/blog/africa-in-focus/2022/03/09/figure-of-the-week-african-countries-votes-on-the-un-resolution-condemning-russias-invasion-of-ukraine/" TargetMode="External"/><Relationship Id="rId7" Type="http://schemas.openxmlformats.org/officeDocument/2006/relationships/hyperlink" Target="https://twitter.com/ClaudiaWebbe" TargetMode="External"/><Relationship Id="rId12" Type="http://schemas.openxmlformats.org/officeDocument/2006/relationships/hyperlink" Target="https://www.youtube.com/watch?v=pU-8gKaUO_Y" TargetMode="External"/><Relationship Id="rId17" Type="http://schemas.openxmlformats.org/officeDocument/2006/relationships/hyperlink" Target="https://theweek.com/russo-ukrainian-war/1010836/only-5-countries-including-north-korea-vote-against-un-resolution" TargetMode="External"/><Relationship Id="rId2" Type="http://schemas.openxmlformats.org/officeDocument/2006/relationships/settings" Target="settings.xml"/><Relationship Id="rId16" Type="http://schemas.openxmlformats.org/officeDocument/2006/relationships/hyperlink" Target="https://news.un.org/en/story/2022/03/1113152" TargetMode="External"/><Relationship Id="rId20" Type="http://schemas.openxmlformats.org/officeDocument/2006/relationships/hyperlink" Target="https://www.nytimes.com/1960/11/21/archives/ghana-tells-us-she-is-a-neutral-nkrumah-assures-envoy-in-accra-his.html" TargetMode="External"/><Relationship Id="rId1" Type="http://schemas.openxmlformats.org/officeDocument/2006/relationships/styles" Target="styles.xml"/><Relationship Id="rId6" Type="http://schemas.openxmlformats.org/officeDocument/2006/relationships/hyperlink" Target="https://www.facebook.com/claudiaforLE/" TargetMode="External"/><Relationship Id="rId11" Type="http://schemas.openxmlformats.org/officeDocument/2006/relationships/hyperlink" Target="https://www.youtube.com/watch?v=CBWuDajHdCo" TargetMode="External"/><Relationship Id="rId5" Type="http://schemas.openxmlformats.org/officeDocument/2006/relationships/hyperlink" Target="https://globetrotter.media/" TargetMode="External"/><Relationship Id="rId15" Type="http://schemas.openxmlformats.org/officeDocument/2006/relationships/hyperlink" Target="https://bills.parliament.uk/bills/3023" TargetMode="External"/><Relationship Id="rId23" Type="http://schemas.openxmlformats.org/officeDocument/2006/relationships/theme" Target="theme/theme1.xml"/><Relationship Id="rId10" Type="http://schemas.openxmlformats.org/officeDocument/2006/relationships/hyperlink" Target="https://peoplesforum.org/" TargetMode="External"/><Relationship Id="rId19" Type="http://schemas.openxmlformats.org/officeDocument/2006/relationships/hyperlink" Target="https://en.wikipedia.org/wiki/Non-Aligned_Movement" TargetMode="External"/><Relationship Id="rId4" Type="http://schemas.openxmlformats.org/officeDocument/2006/relationships/hyperlink" Target="https://morningstaronline.co.uk/" TargetMode="External"/><Relationship Id="rId9" Type="http://schemas.openxmlformats.org/officeDocument/2006/relationships/hyperlink" Target="https://peoplesdispatch.org/2022/02/26/vijay-prashad-war-itself-is-a-crime/" TargetMode="External"/><Relationship Id="rId14" Type="http://schemas.openxmlformats.org/officeDocument/2006/relationships/hyperlink" Target="https://news.un.org/en/story/2022/04/111634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1276</Words>
  <Characters>7278</Characters>
  <Application>Microsoft Office Word</Application>
  <DocSecurity>0</DocSecurity>
  <Lines>60</Lines>
  <Paragraphs>17</Paragraphs>
  <ScaleCrop>false</ScaleCrop>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2022-06-02T20:21:00Z</dcterms:created>
  <dcterms:modified xsi:type="dcterms:W3CDTF">2022-06-02T20:21:00Z</dcterms:modified>
</cp:coreProperties>
</file>